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47" w:rsidRDefault="009A72EC" w:rsidP="003E38B2">
      <w:pPr>
        <w:pStyle w:val="a3"/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0.2pt;margin-top:-23.95pt;width:438pt;height:112.4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6tJg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" filled="f" stroked="f">
            <v:textbox style="mso-next-textbox:#Надпись 2;mso-fit-shape-to-text:t">
              <w:txbxContent>
                <w:p w:rsidR="002B02B4" w:rsidRPr="002B02B4" w:rsidRDefault="002B02B4" w:rsidP="00B32EB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2B02B4">
                    <w:rPr>
                      <w:b/>
                      <w:sz w:val="48"/>
                      <w:szCs w:val="48"/>
                    </w:rPr>
                    <w:t xml:space="preserve">ПАМЯТКА </w:t>
                  </w:r>
                  <w:r>
                    <w:rPr>
                      <w:b/>
                      <w:sz w:val="48"/>
                      <w:szCs w:val="48"/>
                    </w:rPr>
                    <w:t xml:space="preserve">                                                     </w:t>
                  </w:r>
                  <w:r w:rsidRPr="002B02B4">
                    <w:rPr>
                      <w:b/>
                      <w:sz w:val="48"/>
                      <w:szCs w:val="48"/>
                    </w:rPr>
                    <w:t>ПО ПОЖАРНОЙ БЕЗОПАСНОСТИ ДЛЯ РОДИТЕЛЕЙ</w:t>
                  </w:r>
                </w:p>
              </w:txbxContent>
            </v:textbox>
          </v:shape>
        </w:pict>
      </w:r>
    </w:p>
    <w:p w:rsidR="002B02B4" w:rsidRDefault="002B02B4" w:rsidP="007C60B8">
      <w:pPr>
        <w:pStyle w:val="a3"/>
        <w:jc w:val="center"/>
        <w:rPr>
          <w:b/>
          <w:color w:val="00B050"/>
          <w:sz w:val="44"/>
          <w:szCs w:val="44"/>
        </w:rPr>
      </w:pPr>
    </w:p>
    <w:p w:rsidR="002B02B4" w:rsidRDefault="002B02B4" w:rsidP="007C60B8">
      <w:pPr>
        <w:pStyle w:val="a3"/>
        <w:jc w:val="center"/>
        <w:rPr>
          <w:b/>
          <w:color w:val="00B050"/>
          <w:sz w:val="44"/>
          <w:szCs w:val="44"/>
        </w:rPr>
      </w:pPr>
    </w:p>
    <w:p w:rsidR="002B02B4" w:rsidRDefault="009A72EC" w:rsidP="007C60B8">
      <w:pPr>
        <w:pStyle w:val="a3"/>
        <w:jc w:val="center"/>
        <w:rPr>
          <w:b/>
          <w:color w:val="00B050"/>
          <w:sz w:val="44"/>
          <w:szCs w:val="44"/>
        </w:rPr>
      </w:pPr>
      <w:r>
        <w:rPr>
          <w:b/>
          <w:noProof/>
          <w:color w:val="00B050"/>
          <w:sz w:val="44"/>
          <w:szCs w:val="44"/>
          <w:lang w:eastAsia="ru-RU"/>
        </w:rPr>
        <w:pict>
          <v:shape id="_x0000_s1027" type="#_x0000_t202" style="position:absolute;left:0;text-align:left;margin-left:181.4pt;margin-top:21.25pt;width:388.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" filled="f" stroked="f">
            <v:textbox style="mso-fit-shape-to-text:t">
              <w:txbxContent>
                <w:p w:rsidR="002B02B4" w:rsidRPr="002B02B4" w:rsidRDefault="002B02B4">
                  <w:pPr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2B02B4">
                    <w:rPr>
                      <w:b/>
                      <w:color w:val="C00000"/>
                      <w:sz w:val="32"/>
                      <w:szCs w:val="32"/>
                    </w:rPr>
                    <w:t>УВАЖАЕМЫЕ РОДИТЕЛИ!</w:t>
                  </w:r>
                </w:p>
              </w:txbxContent>
            </v:textbox>
          </v:shape>
        </w:pict>
      </w:r>
    </w:p>
    <w:p w:rsidR="00540023" w:rsidRPr="007C60B8" w:rsidRDefault="00C60D20" w:rsidP="002B02B4">
      <w:pPr>
        <w:pStyle w:val="a3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94615</wp:posOffset>
            </wp:positionV>
            <wp:extent cx="2257425" cy="1692910"/>
            <wp:effectExtent l="0" t="0" r="9525" b="2540"/>
            <wp:wrapThrough wrapText="bothSides">
              <wp:wrapPolygon edited="0">
                <wp:start x="729" y="0"/>
                <wp:lineTo x="0" y="486"/>
                <wp:lineTo x="0" y="21146"/>
                <wp:lineTo x="729" y="21389"/>
                <wp:lineTo x="20780" y="21389"/>
                <wp:lineTo x="21509" y="21146"/>
                <wp:lineTo x="21509" y="486"/>
                <wp:lineTo x="20780" y="0"/>
                <wp:lineTo x="729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B02B4" w:rsidRPr="00C60D20" w:rsidRDefault="00540023" w:rsidP="002B02B4">
      <w:pPr>
        <w:pStyle w:val="a3"/>
        <w:jc w:val="both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b/>
          <w:sz w:val="44"/>
          <w:szCs w:val="44"/>
        </w:rPr>
        <w:tab/>
      </w:r>
      <w:r w:rsidR="002B02B4" w:rsidRPr="00C60D20">
        <w:rPr>
          <w:rFonts w:asciiTheme="majorHAnsi" w:hAnsiTheme="majorHAnsi"/>
          <w:b/>
          <w:color w:val="002060"/>
          <w:sz w:val="28"/>
          <w:szCs w:val="28"/>
        </w:rPr>
        <w:t>ДЛЯ ТОГО</w:t>
      </w:r>
      <w:proofErr w:type="gramStart"/>
      <w:r w:rsidR="002B02B4" w:rsidRPr="00C60D20">
        <w:rPr>
          <w:rFonts w:asciiTheme="majorHAnsi" w:hAnsiTheme="majorHAnsi"/>
          <w:b/>
          <w:color w:val="002060"/>
          <w:sz w:val="28"/>
          <w:szCs w:val="28"/>
        </w:rPr>
        <w:t>,</w:t>
      </w:r>
      <w:proofErr w:type="gramEnd"/>
      <w:r w:rsidR="002B02B4" w:rsidRPr="00C60D20">
        <w:rPr>
          <w:rFonts w:asciiTheme="majorHAnsi" w:hAnsiTheme="majorHAnsi"/>
          <w:b/>
          <w:color w:val="002060"/>
          <w:sz w:val="28"/>
          <w:szCs w:val="28"/>
        </w:rPr>
        <w:t xml:space="preserve"> ЧТОБЫ </w:t>
      </w:r>
      <w:r w:rsidR="009633E6">
        <w:rPr>
          <w:rFonts w:asciiTheme="majorHAnsi" w:hAnsiTheme="majorHAnsi"/>
          <w:b/>
          <w:color w:val="002060"/>
          <w:sz w:val="28"/>
          <w:szCs w:val="28"/>
        </w:rPr>
        <w:t>СОХРАНИТЬ ЖИЗНЬ И ЗДОРОВЬЕ ВАШИХ ДЕТЕЙ</w:t>
      </w:r>
      <w:r w:rsidR="002B02B4" w:rsidRPr="00C60D20">
        <w:rPr>
          <w:rFonts w:asciiTheme="majorHAnsi" w:hAnsiTheme="majorHAnsi"/>
          <w:b/>
          <w:color w:val="002060"/>
          <w:sz w:val="28"/>
          <w:szCs w:val="28"/>
        </w:rPr>
        <w:t>:</w:t>
      </w:r>
    </w:p>
    <w:p w:rsidR="007C60B8" w:rsidRPr="00C60D20" w:rsidRDefault="007C60B8" w:rsidP="002B02B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 оставляйте малолетних детей без присмотра взрослых;</w:t>
      </w:r>
    </w:p>
    <w:p w:rsidR="00C60D20" w:rsidRPr="00C60D20" w:rsidRDefault="007C60B8" w:rsidP="00C60D2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Рассказывайте детям о </w:t>
      </w:r>
      <w:proofErr w:type="spellStart"/>
      <w:r w:rsidRPr="00C60D20">
        <w:rPr>
          <w:rFonts w:asciiTheme="majorHAnsi" w:hAnsiTheme="majorHAnsi"/>
          <w:sz w:val="24"/>
          <w:szCs w:val="24"/>
        </w:rPr>
        <w:t>пожаробезопасном</w:t>
      </w:r>
      <w:proofErr w:type="spellEnd"/>
      <w:r w:rsidRPr="00C60D20">
        <w:rPr>
          <w:rFonts w:asciiTheme="majorHAnsi" w:hAnsiTheme="majorHAnsi"/>
          <w:sz w:val="24"/>
          <w:szCs w:val="24"/>
        </w:rPr>
        <w:t xml:space="preserve"> поведении;</w:t>
      </w:r>
    </w:p>
    <w:p w:rsidR="007C60B8" w:rsidRPr="00C60D20" w:rsidRDefault="007C60B8" w:rsidP="00C60D20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Будьте примером во всех ситуациях, связанных с соблюдением правил пожарной безопасности;</w:t>
      </w:r>
    </w:p>
    <w:p w:rsidR="00B052D5" w:rsidRPr="00C60D20" w:rsidRDefault="00C8384C" w:rsidP="00C60D2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 разрешайте детям разжигать печи, газовые плиты</w:t>
      </w:r>
      <w:r w:rsidR="00B052D5" w:rsidRPr="00C60D20">
        <w:rPr>
          <w:rFonts w:asciiTheme="majorHAnsi" w:hAnsiTheme="majorHAnsi"/>
          <w:sz w:val="24"/>
          <w:szCs w:val="24"/>
        </w:rPr>
        <w:t>, самостоятельно включать электробытовые приборы;</w:t>
      </w:r>
    </w:p>
    <w:p w:rsidR="00B052D5" w:rsidRPr="00C60D20" w:rsidRDefault="00B052D5" w:rsidP="00C60D20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 разрешайте детям близко подходить к работающей газовой плите и включенным нагревательным приборам;</w:t>
      </w:r>
    </w:p>
    <w:p w:rsidR="007C60B8" w:rsidRPr="00C60D20" w:rsidRDefault="009E39EF" w:rsidP="00B052D5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Храните спички и зажигалки в недоступном для</w:t>
      </w:r>
      <w:r w:rsidR="00B052D5" w:rsidRPr="00C60D20">
        <w:rPr>
          <w:rFonts w:asciiTheme="majorHAnsi" w:hAnsiTheme="majorHAnsi"/>
          <w:sz w:val="24"/>
          <w:szCs w:val="24"/>
        </w:rPr>
        <w:t xml:space="preserve"> </w:t>
      </w:r>
      <w:r w:rsidRPr="00C60D20">
        <w:rPr>
          <w:rFonts w:asciiTheme="majorHAnsi" w:hAnsiTheme="majorHAnsi"/>
          <w:sz w:val="24"/>
          <w:szCs w:val="24"/>
        </w:rPr>
        <w:t>детей месте;</w:t>
      </w:r>
    </w:p>
    <w:p w:rsidR="009E39EF" w:rsidRPr="00C60D20" w:rsidRDefault="009E39EF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Научите малышей говорить вам, когда они находят спичку или зажигалку;</w:t>
      </w:r>
    </w:p>
    <w:p w:rsidR="009E39EF" w:rsidRPr="00C60D20" w:rsidRDefault="00C60D20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383540</wp:posOffset>
            </wp:positionV>
            <wp:extent cx="2486025" cy="1646555"/>
            <wp:effectExtent l="0" t="0" r="9525" b="0"/>
            <wp:wrapThrough wrapText="bothSides">
              <wp:wrapPolygon edited="0">
                <wp:start x="662" y="0"/>
                <wp:lineTo x="0" y="500"/>
                <wp:lineTo x="0" y="20492"/>
                <wp:lineTo x="331" y="21242"/>
                <wp:lineTo x="662" y="21242"/>
                <wp:lineTo x="20855" y="21242"/>
                <wp:lineTo x="21186" y="21242"/>
                <wp:lineTo x="21517" y="20492"/>
                <wp:lineTo x="21517" y="500"/>
                <wp:lineTo x="20855" y="0"/>
                <wp:lineTo x="662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OnbmIY60-800x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46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39EF" w:rsidRPr="00C60D20">
        <w:rPr>
          <w:rFonts w:asciiTheme="majorHAnsi" w:hAnsiTheme="majorHAnsi"/>
          <w:sz w:val="24"/>
          <w:szCs w:val="24"/>
        </w:rPr>
        <w:t>Когда ребенок проявляет любопытство к огню</w:t>
      </w:r>
      <w:r w:rsidR="00C8384C" w:rsidRPr="00C60D20">
        <w:rPr>
          <w:rFonts w:asciiTheme="majorHAnsi" w:hAnsiTheme="majorHAnsi"/>
          <w:sz w:val="24"/>
          <w:szCs w:val="24"/>
        </w:rPr>
        <w:t xml:space="preserve"> или играет с огнем, объясните ему спокойно и твердо, что спички и зажигалки – это предметы для взрослых, </w:t>
      </w:r>
      <w:r>
        <w:rPr>
          <w:rFonts w:asciiTheme="majorHAnsi" w:hAnsiTheme="majorHAnsi"/>
          <w:sz w:val="24"/>
          <w:szCs w:val="24"/>
        </w:rPr>
        <w:t xml:space="preserve">                </w:t>
      </w:r>
      <w:r w:rsidR="009633E6">
        <w:rPr>
          <w:rFonts w:asciiTheme="majorHAnsi" w:hAnsiTheme="majorHAnsi"/>
          <w:sz w:val="24"/>
          <w:szCs w:val="24"/>
        </w:rPr>
        <w:t xml:space="preserve">             </w:t>
      </w:r>
      <w:r>
        <w:rPr>
          <w:rFonts w:asciiTheme="majorHAnsi" w:hAnsiTheme="majorHAnsi"/>
          <w:sz w:val="24"/>
          <w:szCs w:val="24"/>
        </w:rPr>
        <w:t xml:space="preserve">  </w:t>
      </w:r>
      <w:r w:rsidR="00C8384C" w:rsidRPr="00C60D20">
        <w:rPr>
          <w:rFonts w:asciiTheme="majorHAnsi" w:hAnsiTheme="majorHAnsi"/>
          <w:sz w:val="24"/>
          <w:szCs w:val="24"/>
        </w:rPr>
        <w:t>с которыми надо быть осторожными;</w:t>
      </w:r>
    </w:p>
    <w:p w:rsidR="00C8384C" w:rsidRPr="00C60D20" w:rsidRDefault="00C8384C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Никогда не используйте спички или зажигалки для развлечения. Дети могут начать подражать вам;</w:t>
      </w:r>
    </w:p>
    <w:p w:rsidR="00AA1247" w:rsidRPr="00C60D20" w:rsidRDefault="00AA1247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Объясните детям, что использовать пиротехнические изделия самостоятельно запрещается;</w:t>
      </w:r>
    </w:p>
    <w:p w:rsidR="00C8384C" w:rsidRPr="00C60D20" w:rsidRDefault="00C8384C" w:rsidP="009E39E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Орган</w:t>
      </w:r>
      <w:r w:rsidR="009633E6">
        <w:rPr>
          <w:rFonts w:asciiTheme="majorHAnsi" w:hAnsiTheme="majorHAnsi"/>
          <w:sz w:val="24"/>
          <w:szCs w:val="24"/>
        </w:rPr>
        <w:t>изуйте ребенку интересный досуг, ведь когда дети предоставлены сами себе, их игры  бывают опасными.</w:t>
      </w:r>
    </w:p>
    <w:p w:rsidR="009E39EF" w:rsidRPr="00C60D20" w:rsidRDefault="009A72EC" w:rsidP="00C60D2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9A72EC">
        <w:rPr>
          <w:rFonts w:asciiTheme="majorHAnsi" w:hAnsiTheme="majorHAnsi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3pt;margin-top:1.2pt;width:327.75pt;height:47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" filled="f" stroked="f">
            <v:textbox>
              <w:txbxContent>
                <w:p w:rsidR="00C60D20" w:rsidRPr="009633E6" w:rsidRDefault="00C60D20">
                  <w:pPr>
                    <w:rPr>
                      <w:b/>
                      <w:sz w:val="32"/>
                      <w:szCs w:val="32"/>
                    </w:rPr>
                  </w:pPr>
                  <w:r w:rsidRPr="009633E6">
                    <w:rPr>
                      <w:b/>
                      <w:sz w:val="32"/>
                      <w:szCs w:val="32"/>
                    </w:rPr>
                    <w:t>Расскажите детям, как н</w:t>
                  </w:r>
                  <w:r w:rsidR="009633E6">
                    <w:rPr>
                      <w:b/>
                      <w:sz w:val="32"/>
                      <w:szCs w:val="32"/>
                    </w:rPr>
                    <w:t>ад</w:t>
                  </w:r>
                  <w:r w:rsidRPr="009633E6">
                    <w:rPr>
                      <w:b/>
                      <w:sz w:val="32"/>
                      <w:szCs w:val="32"/>
                    </w:rPr>
                    <w:t>о вести себя при пожаре:</w:t>
                  </w:r>
                </w:p>
              </w:txbxContent>
            </v:textbox>
          </v:shape>
        </w:pict>
      </w:r>
    </w:p>
    <w:p w:rsidR="00C60D20" w:rsidRPr="00C60D20" w:rsidRDefault="00C60D20" w:rsidP="00B052D5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</w:p>
    <w:p w:rsidR="00C60D20" w:rsidRDefault="00C60D20" w:rsidP="00C60D20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4213D3" w:rsidRDefault="004213D3" w:rsidP="004213D3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При обнаружении пожара ребенок должен</w:t>
      </w:r>
      <w:r w:rsidR="009633E6">
        <w:rPr>
          <w:rFonts w:asciiTheme="majorHAnsi" w:hAnsiTheme="majorHAnsi"/>
          <w:sz w:val="24"/>
          <w:szCs w:val="24"/>
        </w:rPr>
        <w:t xml:space="preserve"> немедленно покинуть помещение;</w:t>
      </w:r>
    </w:p>
    <w:p w:rsidR="00B02EB0" w:rsidRP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НЕЛЬЗЯ прятаться под кровать, в шкаф, под ванну и т.д.</w:t>
      </w:r>
      <w:r w:rsidR="009633E6">
        <w:rPr>
          <w:rFonts w:asciiTheme="majorHAnsi" w:hAnsiTheme="majorHAnsi"/>
          <w:sz w:val="24"/>
          <w:szCs w:val="24"/>
        </w:rPr>
        <w:t>;</w:t>
      </w:r>
    </w:p>
    <w:p w:rsidR="00B02EB0" w:rsidRPr="00C60D20" w:rsidRDefault="009633E6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Необходимо с</w:t>
      </w:r>
      <w:r w:rsidR="00B02EB0" w:rsidRPr="00C60D20">
        <w:rPr>
          <w:rFonts w:asciiTheme="majorHAnsi" w:hAnsiTheme="majorHAnsi"/>
          <w:sz w:val="24"/>
          <w:szCs w:val="24"/>
        </w:rPr>
        <w:t xml:space="preserve">ообщить в пожарную охрану по </w:t>
      </w:r>
      <w:r>
        <w:rPr>
          <w:rFonts w:asciiTheme="majorHAnsi" w:hAnsiTheme="majorHAnsi"/>
          <w:sz w:val="24"/>
          <w:szCs w:val="24"/>
        </w:rPr>
        <w:t xml:space="preserve">номеру </w:t>
      </w:r>
      <w:r w:rsidRPr="009633E6">
        <w:rPr>
          <w:rFonts w:asciiTheme="majorHAnsi" w:hAnsiTheme="majorHAnsi"/>
          <w:color w:val="C00000"/>
          <w:sz w:val="32"/>
          <w:szCs w:val="32"/>
        </w:rPr>
        <w:t>«01»</w:t>
      </w:r>
      <w:r w:rsidRPr="009633E6">
        <w:rPr>
          <w:rFonts w:asciiTheme="majorHAnsi" w:hAnsiTheme="majorHAnsi"/>
          <w:color w:val="C0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или </w:t>
      </w:r>
      <w:r w:rsidRPr="009633E6">
        <w:rPr>
          <w:rFonts w:asciiTheme="majorHAnsi" w:hAnsiTheme="majorHAnsi"/>
          <w:color w:val="C00000"/>
          <w:sz w:val="32"/>
          <w:szCs w:val="32"/>
        </w:rPr>
        <w:t>«112»</w:t>
      </w:r>
      <w:r w:rsidRPr="009633E6">
        <w:rPr>
          <w:rFonts w:asciiTheme="majorHAnsi" w:hAnsiTheme="majorHAnsi"/>
          <w:color w:val="C0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(с </w:t>
      </w:r>
      <w:r w:rsidR="00B02EB0" w:rsidRPr="00C60D20">
        <w:rPr>
          <w:rFonts w:asciiTheme="majorHAnsi" w:hAnsiTheme="majorHAnsi"/>
          <w:sz w:val="24"/>
          <w:szCs w:val="24"/>
        </w:rPr>
        <w:t>сотово</w:t>
      </w:r>
      <w:r>
        <w:rPr>
          <w:rFonts w:asciiTheme="majorHAnsi" w:hAnsiTheme="majorHAnsi"/>
          <w:sz w:val="24"/>
          <w:szCs w:val="24"/>
        </w:rPr>
        <w:t>го</w:t>
      </w:r>
      <w:r w:rsidR="00B02EB0" w:rsidRPr="00C60D20">
        <w:rPr>
          <w:rFonts w:asciiTheme="majorHAnsi" w:hAnsiTheme="majorHAnsi"/>
          <w:sz w:val="24"/>
          <w:szCs w:val="24"/>
        </w:rPr>
        <w:t xml:space="preserve"> телефон</w:t>
      </w:r>
      <w:r>
        <w:rPr>
          <w:rFonts w:asciiTheme="majorHAnsi" w:hAnsiTheme="majorHAnsi"/>
          <w:sz w:val="24"/>
          <w:szCs w:val="24"/>
        </w:rPr>
        <w:t>а);</w:t>
      </w:r>
    </w:p>
    <w:p w:rsidR="00B02EB0" w:rsidRP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Предупредить о пожаре соседей, если необходимо, они п</w:t>
      </w:r>
      <w:r w:rsidR="009633E6">
        <w:rPr>
          <w:rFonts w:asciiTheme="majorHAnsi" w:hAnsiTheme="majorHAnsi"/>
          <w:sz w:val="24"/>
          <w:szCs w:val="24"/>
        </w:rPr>
        <w:t>омогут ребенку вызвать пожарных;</w:t>
      </w:r>
    </w:p>
    <w:p w:rsidR="00AA1247" w:rsidRPr="00C60D20" w:rsidRDefault="00B02EB0" w:rsidP="00C60D2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Ребенку необходимо знать: </w:t>
      </w:r>
      <w:r w:rsidRPr="009633E6">
        <w:rPr>
          <w:rFonts w:asciiTheme="majorHAnsi" w:hAnsiTheme="majorHAnsi"/>
          <w:color w:val="C00000"/>
          <w:sz w:val="24"/>
          <w:szCs w:val="24"/>
        </w:rPr>
        <w:t>ДЫМ</w:t>
      </w:r>
      <w:r w:rsidRPr="00C60D20">
        <w:rPr>
          <w:rFonts w:asciiTheme="majorHAnsi" w:hAnsiTheme="majorHAnsi"/>
          <w:sz w:val="24"/>
          <w:szCs w:val="24"/>
        </w:rPr>
        <w:t xml:space="preserve"> гораздо </w:t>
      </w:r>
      <w:r w:rsidRPr="009633E6">
        <w:rPr>
          <w:rFonts w:asciiTheme="majorHAnsi" w:hAnsiTheme="majorHAnsi"/>
          <w:color w:val="C00000"/>
          <w:sz w:val="24"/>
          <w:szCs w:val="24"/>
        </w:rPr>
        <w:t xml:space="preserve">ОПАСНЕЕ </w:t>
      </w:r>
      <w:r w:rsidR="009633E6">
        <w:rPr>
          <w:rFonts w:asciiTheme="majorHAnsi" w:hAnsiTheme="majorHAnsi"/>
          <w:color w:val="C00000"/>
          <w:sz w:val="24"/>
          <w:szCs w:val="24"/>
        </w:rPr>
        <w:t>ОГНЯ</w:t>
      </w:r>
      <w:r w:rsidR="004213D3">
        <w:rPr>
          <w:rFonts w:asciiTheme="majorHAnsi" w:hAnsiTheme="majorHAnsi"/>
          <w:sz w:val="24"/>
          <w:szCs w:val="24"/>
        </w:rPr>
        <w:t>;</w:t>
      </w:r>
      <w:r w:rsidR="009633E6">
        <w:rPr>
          <w:rFonts w:asciiTheme="majorHAnsi" w:hAnsiTheme="majorHAnsi"/>
          <w:sz w:val="24"/>
          <w:szCs w:val="24"/>
        </w:rPr>
        <w:t xml:space="preserve">                                                                     </w:t>
      </w:r>
      <w:r w:rsidRPr="00C60D20">
        <w:rPr>
          <w:rFonts w:asciiTheme="majorHAnsi" w:hAnsiTheme="majorHAnsi"/>
          <w:sz w:val="24"/>
          <w:szCs w:val="24"/>
        </w:rPr>
        <w:t>В задымленном помещении – закрыть нос и рот мокрой тряпкой, лечь на пол и полз</w:t>
      </w:r>
      <w:r w:rsidR="009633E6">
        <w:rPr>
          <w:rFonts w:asciiTheme="majorHAnsi" w:hAnsiTheme="majorHAnsi"/>
          <w:sz w:val="24"/>
          <w:szCs w:val="24"/>
        </w:rPr>
        <w:t>ти к выходу – внизу дыма меньше;</w:t>
      </w:r>
    </w:p>
    <w:p w:rsidR="00B02EB0" w:rsidRPr="00C60D20" w:rsidRDefault="00B02EB0" w:rsidP="00C60D20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При пожаре в подъезде </w:t>
      </w:r>
      <w:r w:rsidR="009633E6">
        <w:rPr>
          <w:rFonts w:asciiTheme="majorHAnsi" w:hAnsiTheme="majorHAnsi"/>
          <w:sz w:val="24"/>
          <w:szCs w:val="24"/>
        </w:rPr>
        <w:t>пользоваться лифтом запрещается;</w:t>
      </w:r>
    </w:p>
    <w:p w:rsidR="00AA1247" w:rsidRPr="00C60D20" w:rsidRDefault="00AA1247" w:rsidP="00C60D20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>Нельз</w:t>
      </w:r>
      <w:r w:rsidR="009633E6">
        <w:rPr>
          <w:rFonts w:asciiTheme="majorHAnsi" w:hAnsiTheme="majorHAnsi"/>
          <w:sz w:val="24"/>
          <w:szCs w:val="24"/>
        </w:rPr>
        <w:t>я возвращаться в горящее здание;</w:t>
      </w:r>
    </w:p>
    <w:p w:rsidR="003E38B2" w:rsidRPr="00C60D20" w:rsidRDefault="00AA1247" w:rsidP="00C60D20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C60D20">
        <w:rPr>
          <w:rFonts w:asciiTheme="majorHAnsi" w:hAnsiTheme="majorHAnsi"/>
          <w:sz w:val="24"/>
          <w:szCs w:val="24"/>
        </w:rPr>
        <w:t xml:space="preserve">Если нет возможности покинуть помещение, в котором случился пожар - спасаться необходимо на балконе или возле </w:t>
      </w:r>
      <w:r w:rsidR="009633E6">
        <w:rPr>
          <w:rFonts w:asciiTheme="majorHAnsi" w:hAnsiTheme="majorHAnsi"/>
          <w:sz w:val="24"/>
          <w:szCs w:val="24"/>
        </w:rPr>
        <w:t>окна;</w:t>
      </w:r>
    </w:p>
    <w:p w:rsidR="0075020E" w:rsidRPr="00213159" w:rsidRDefault="009A72EC" w:rsidP="0021315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202" style="position:absolute;left:0;text-align:left;margin-left:213pt;margin-top:32.85pt;width:363.1pt;height:31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" filled="f" stroked="f">
            <v:textbox style="mso-next-textbox:#_x0000_s1029">
              <w:txbxContent>
                <w:p w:rsidR="004213D3" w:rsidRPr="004213D3" w:rsidRDefault="004213D3">
                  <w:pPr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 w:rsidRPr="009A72EC">
        <w:rPr>
          <w:b/>
          <w:noProof/>
          <w:color w:val="00B050"/>
          <w:sz w:val="44"/>
          <w:szCs w:val="44"/>
          <w:lang w:eastAsia="ru-RU"/>
        </w:rPr>
        <w:pict>
          <v:shape id="_x0000_s1030" type="#_x0000_t202" style="position:absolute;left:0;text-align:left;margin-left:80.2pt;margin-top:-23.95pt;width:471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" filled="f" stroked="f">
            <v:textbox style="mso-next-textbox:#_x0000_s1030;mso-fit-shape-to-text:t">
              <w:txbxContent>
                <w:p w:rsidR="0075020E" w:rsidRPr="002B02B4" w:rsidRDefault="0075020E" w:rsidP="0075020E">
                  <w:pPr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3E38B2" w:rsidRPr="00B02EB0" w:rsidRDefault="003E38B2" w:rsidP="003E38B2">
      <w:pPr>
        <w:pStyle w:val="a3"/>
        <w:jc w:val="both"/>
        <w:rPr>
          <w:sz w:val="24"/>
          <w:szCs w:val="24"/>
        </w:rPr>
      </w:pPr>
    </w:p>
    <w:sectPr w:rsidR="003E38B2" w:rsidRPr="00B02EB0" w:rsidSect="00C60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47257"/>
    <w:multiLevelType w:val="hybridMultilevel"/>
    <w:tmpl w:val="6CFC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6A0F"/>
    <w:multiLevelType w:val="hybridMultilevel"/>
    <w:tmpl w:val="3E441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E268DA"/>
    <w:multiLevelType w:val="hybridMultilevel"/>
    <w:tmpl w:val="9A48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B3ED8"/>
    <w:multiLevelType w:val="hybridMultilevel"/>
    <w:tmpl w:val="B712C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31C09"/>
    <w:multiLevelType w:val="hybridMultilevel"/>
    <w:tmpl w:val="6D4C848A"/>
    <w:lvl w:ilvl="0" w:tplc="041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>
    <w:nsid w:val="7FC74165"/>
    <w:multiLevelType w:val="hybridMultilevel"/>
    <w:tmpl w:val="90F6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23"/>
    <w:rsid w:val="00213159"/>
    <w:rsid w:val="002B02B4"/>
    <w:rsid w:val="003E38B2"/>
    <w:rsid w:val="004213D3"/>
    <w:rsid w:val="004B531F"/>
    <w:rsid w:val="00540023"/>
    <w:rsid w:val="00674F1D"/>
    <w:rsid w:val="0075020E"/>
    <w:rsid w:val="00787542"/>
    <w:rsid w:val="007C60B8"/>
    <w:rsid w:val="008F704A"/>
    <w:rsid w:val="009633E6"/>
    <w:rsid w:val="009A72EC"/>
    <w:rsid w:val="009E39EF"/>
    <w:rsid w:val="00A40CEB"/>
    <w:rsid w:val="00AA1247"/>
    <w:rsid w:val="00B02EB0"/>
    <w:rsid w:val="00B052D5"/>
    <w:rsid w:val="00B32EB4"/>
    <w:rsid w:val="00C60D20"/>
    <w:rsid w:val="00C8384C"/>
    <w:rsid w:val="00DF5F22"/>
    <w:rsid w:val="00E044F0"/>
    <w:rsid w:val="00E71D37"/>
    <w:rsid w:val="00F8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2474-0DB5-45CB-A18F-844763D0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Крутова, Виктория Александровна</dc:creator>
  <cp:lastModifiedBy>User</cp:lastModifiedBy>
  <cp:revision>9</cp:revision>
  <cp:lastPrinted>2024-10-16T10:30:00Z</cp:lastPrinted>
  <dcterms:created xsi:type="dcterms:W3CDTF">2017-05-31T08:13:00Z</dcterms:created>
  <dcterms:modified xsi:type="dcterms:W3CDTF">2024-10-18T09:04:00Z</dcterms:modified>
</cp:coreProperties>
</file>